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rsidR="00654615" w:rsidP="001D51F3" w14:paraId="6AA814C6" w14:textId="03D3D6F2">
      <w:pPr>
        <w:shd w:val="clear" w:color="auto" w:fill="FFFFFF"/>
        <w:bidi w:val="0"/>
        <w:spacing w:after="0" w:line="240" w:lineRule="auto"/>
        <w:jc w:val="center"/>
        <w:outlineLvl w:val="0"/>
        <w:rPr>
          <w:rFonts w:eastAsia="Times New Roman" w:cstheme="minorHAnsi"/>
          <w:color w:val="1B1B1B"/>
          <w:kern w:val="36"/>
          <w:sz w:val="24"/>
          <w:szCs w:val="24"/>
        </w:rPr>
      </w:pPr>
      <w:r>
        <w:rPr>
          <w:rStyle w:val="DefaultParagraphFont"/>
          <w:rFonts w:ascii="Arial" w:eastAsia="Arial" w:hAnsi="Arial" w:cs="Arial"/>
          <w:b/>
          <w:bCs/>
          <w:i w:val="0"/>
          <w:iCs w:val="0"/>
          <w:caps w:val="0"/>
          <w:smallCaps w:val="0"/>
          <w:strike w:val="0"/>
          <w:dstrike w:val="0"/>
          <w:outline w:val="0"/>
          <w:shadow w:val="0"/>
          <w:emboss w:val="0"/>
          <w:imprint w:val="0"/>
          <w:noProof w:val="0"/>
          <w:vanish w:val="0"/>
          <w:color w:val="1B1B1B"/>
          <w:spacing w:val="0"/>
          <w:w w:val="100"/>
          <w:kern w:val="36"/>
          <w:position w:val="0"/>
          <w:sz w:val="24"/>
          <w:szCs w:val="24"/>
          <w:highlight w:val="none"/>
          <w:u w:val="single" w:color="auto"/>
          <w:bdr w:val="none" w:sz="0" w:space="0" w:color="auto"/>
          <w:shd w:val="clear" w:color="auto" w:fill="auto"/>
          <w:vertAlign w:val="baseline"/>
          <w:rtl w:val="0"/>
          <w:cs w:val="0"/>
          <w:lang w:val="en-US" w:eastAsia="vi-VN" w:bidi="ar-SA"/>
        </w:rPr>
        <w:t>Toolbox Talk – Phân biệt chủng tộc</w:t>
      </w:r>
    </w:p>
    <w:p w:rsidR="00C979FF" w:rsidP="00654615" w14:paraId="09A9FEA2" w14:textId="77777777">
      <w:pPr>
        <w:shd w:val="clear" w:color="auto" w:fill="FFFFFF"/>
        <w:spacing w:after="0" w:line="240" w:lineRule="auto"/>
        <w:jc w:val="both"/>
        <w:outlineLvl w:val="0"/>
        <w:rPr>
          <w:rFonts w:eastAsia="Times New Roman" w:cstheme="minorHAnsi"/>
          <w:color w:val="1B1B1B"/>
          <w:kern w:val="36"/>
          <w:sz w:val="24"/>
          <w:szCs w:val="24"/>
        </w:rPr>
      </w:pPr>
    </w:p>
    <w:p w:rsidR="00720150" w:rsidRPr="00E74CDA" w:rsidP="00720150" w14:paraId="7D2923C4" w14:textId="67997948">
      <w:pPr>
        <w:pStyle w:val="ListParagraph"/>
        <w:numPr>
          <w:ilvl w:val="0"/>
          <w:numId w:val="2"/>
        </w:numPr>
        <w:shd w:val="clear" w:color="auto" w:fill="FFFFFF"/>
        <w:bidi w:val="0"/>
        <w:spacing w:after="0" w:line="240" w:lineRule="auto"/>
        <w:ind w:left="360"/>
        <w:jc w:val="both"/>
        <w:outlineLvl w:val="0"/>
        <w:rPr>
          <w:rFonts w:eastAsia="Times New Roman" w:cstheme="minorHAnsi"/>
          <w:kern w:val="36"/>
          <w:sz w:val="24"/>
          <w:szCs w:val="24"/>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en-US" w:eastAsia="vi-VN" w:bidi="ar-SA"/>
        </w:rPr>
        <w:t>Chúng ta mong muốn có một nơi làm việc không có phân biệt đối xử, bao gồm phân biệt đối xử dựa trên chủng tộc.</w:t>
      </w:r>
    </w:p>
    <w:p w:rsidR="002E6DA1" w:rsidRPr="00E74CDA" w:rsidP="002E6DA1" w14:paraId="5BF82D89" w14:textId="77777777">
      <w:pPr>
        <w:pStyle w:val="ListParagraph"/>
        <w:shd w:val="clear" w:color="auto" w:fill="FFFFFF"/>
        <w:spacing w:after="0" w:line="240" w:lineRule="auto"/>
        <w:ind w:left="360"/>
        <w:jc w:val="both"/>
        <w:outlineLvl w:val="0"/>
        <w:rPr>
          <w:rFonts w:eastAsia="Times New Roman" w:cstheme="minorHAnsi"/>
          <w:kern w:val="36"/>
          <w:sz w:val="24"/>
          <w:szCs w:val="24"/>
        </w:rPr>
      </w:pPr>
    </w:p>
    <w:p w:rsidR="00D9300A" w:rsidP="002E6DA1" w14:paraId="37A03D3E" w14:textId="2F14B962">
      <w:pPr>
        <w:pStyle w:val="ListParagraph"/>
        <w:numPr>
          <w:ilvl w:val="0"/>
          <w:numId w:val="2"/>
        </w:numPr>
        <w:shd w:val="clear" w:color="auto" w:fill="FFFFFF"/>
        <w:bidi w:val="0"/>
        <w:spacing w:after="0" w:line="240" w:lineRule="auto"/>
        <w:ind w:left="360"/>
        <w:jc w:val="both"/>
        <w:outlineLvl w:val="0"/>
        <w:rPr>
          <w:rFonts w:eastAsia="Times New Roman" w:cstheme="minorHAnsi"/>
          <w:kern w:val="36"/>
          <w:sz w:val="24"/>
          <w:szCs w:val="24"/>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en-US" w:eastAsia="vi-VN" w:bidi="ar-SA"/>
        </w:rPr>
        <w:t>Loại phân biệt đối xử vi phạm các chính sách của chúng ta bao gồm tính đến chủng tộc, hoặc bất kỳ tầng lớp được bảo vệ nào, trên cơ sở quyết định việc làm.</w:t>
      </w:r>
    </w:p>
    <w:p w:rsidR="005621DC" w:rsidRPr="005621DC" w:rsidP="005621DC" w14:paraId="5603DE93" w14:textId="77777777">
      <w:pPr>
        <w:pStyle w:val="ListParagraph"/>
        <w:rPr>
          <w:rFonts w:eastAsia="Times New Roman" w:cstheme="minorHAnsi"/>
          <w:kern w:val="36"/>
          <w:sz w:val="24"/>
          <w:szCs w:val="24"/>
        </w:rPr>
      </w:pPr>
    </w:p>
    <w:p w:rsidR="005621DC" w:rsidRPr="00E74CDA" w:rsidP="002E6DA1" w14:paraId="4918C329" w14:textId="4FD0FAA9">
      <w:pPr>
        <w:pStyle w:val="ListParagraph"/>
        <w:numPr>
          <w:ilvl w:val="0"/>
          <w:numId w:val="2"/>
        </w:numPr>
        <w:shd w:val="clear" w:color="auto" w:fill="FFFFFF"/>
        <w:bidi w:val="0"/>
        <w:spacing w:after="0" w:line="240" w:lineRule="auto"/>
        <w:ind w:left="360"/>
        <w:jc w:val="both"/>
        <w:outlineLvl w:val="0"/>
        <w:rPr>
          <w:rFonts w:eastAsia="Times New Roman" w:cstheme="minorHAnsi"/>
          <w:kern w:val="36"/>
          <w:sz w:val="24"/>
          <w:szCs w:val="24"/>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en-US" w:eastAsia="vi-VN" w:bidi="ar-SA"/>
        </w:rPr>
        <w:t>Ví dụ: các chính sách của chúng ta cấm giám sát viên chấm dứt việc làm, giáng chức hoặc kỷ luật một nhân viên vì nhân viên đó là Người da đen.</w:t>
      </w:r>
    </w:p>
    <w:p w:rsidR="00D9300A" w:rsidRPr="00E74CDA" w:rsidP="00D9300A" w14:paraId="195A50D0" w14:textId="77777777">
      <w:pPr>
        <w:pStyle w:val="ListParagraph"/>
        <w:rPr>
          <w:rFonts w:eastAsia="Times New Roman" w:cstheme="minorHAnsi"/>
          <w:kern w:val="36"/>
          <w:sz w:val="24"/>
          <w:szCs w:val="24"/>
        </w:rPr>
      </w:pPr>
    </w:p>
    <w:p w:rsidR="002E6DA1" w:rsidP="002E6DA1" w14:paraId="31DB5998" w14:textId="369FCB84">
      <w:pPr>
        <w:pStyle w:val="ListParagraph"/>
        <w:numPr>
          <w:ilvl w:val="0"/>
          <w:numId w:val="2"/>
        </w:numPr>
        <w:shd w:val="clear" w:color="auto" w:fill="FFFFFF"/>
        <w:bidi w:val="0"/>
        <w:spacing w:after="0" w:line="240" w:lineRule="auto"/>
        <w:ind w:left="360"/>
        <w:jc w:val="both"/>
        <w:outlineLvl w:val="0"/>
        <w:rPr>
          <w:rFonts w:eastAsia="Times New Roman" w:cstheme="minorHAnsi"/>
          <w:kern w:val="36"/>
          <w:sz w:val="24"/>
          <w:szCs w:val="24"/>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en-US" w:eastAsia="vi-VN" w:bidi="ar-SA"/>
        </w:rPr>
        <w:t>Việc phân biệt các nhân viên hoặc đối xử với họ khác nhau dựa trên chủng tộc cũng vi phạm chính sách của chúng ta.</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en-US" w:eastAsia="vi-VN" w:bidi="ar-SA"/>
        </w:rPr>
        <w:t xml:space="preserve">  </w:t>
      </w:r>
    </w:p>
    <w:p w:rsidR="00377398" w:rsidRPr="00377398" w:rsidP="00377398" w14:paraId="06797106" w14:textId="77777777">
      <w:pPr>
        <w:pStyle w:val="ListParagraph"/>
        <w:rPr>
          <w:rFonts w:eastAsia="Times New Roman" w:cstheme="minorHAnsi"/>
          <w:kern w:val="36"/>
          <w:sz w:val="24"/>
          <w:szCs w:val="24"/>
        </w:rPr>
      </w:pPr>
    </w:p>
    <w:p w:rsidR="00377398" w:rsidRPr="00E74CDA" w:rsidP="002E6DA1" w14:paraId="2B4F4CA3" w14:textId="59FA5A37">
      <w:pPr>
        <w:pStyle w:val="ListParagraph"/>
        <w:numPr>
          <w:ilvl w:val="0"/>
          <w:numId w:val="2"/>
        </w:numPr>
        <w:shd w:val="clear" w:color="auto" w:fill="FFFFFF"/>
        <w:bidi w:val="0"/>
        <w:spacing w:after="0" w:line="240" w:lineRule="auto"/>
        <w:ind w:left="360"/>
        <w:jc w:val="both"/>
        <w:outlineLvl w:val="0"/>
        <w:rPr>
          <w:rFonts w:eastAsia="Times New Roman" w:cstheme="minorHAnsi"/>
          <w:kern w:val="36"/>
          <w:sz w:val="24"/>
          <w:szCs w:val="24"/>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en-US" w:eastAsia="vi-VN" w:bidi="ar-SA"/>
        </w:rPr>
        <w:t>Ví dụ: sẽ là trái với chính sách của Công ty nếu chỉ tăng lương cho nhân viên da trắng chứ không phải cho ai khác, vì nhân viên là người da trắng.</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en-US" w:eastAsia="vi-VN" w:bidi="ar-SA"/>
        </w:rPr>
        <w:t xml:space="preserve"> </w:t>
      </w:r>
    </w:p>
    <w:p w:rsidR="00E7442E" w:rsidRPr="00E74CDA" w:rsidP="00E7442E" w14:paraId="7FFE83C1" w14:textId="77777777">
      <w:pPr>
        <w:pStyle w:val="ListParagraph"/>
        <w:shd w:val="clear" w:color="auto" w:fill="FFFFFF"/>
        <w:spacing w:after="0" w:line="240" w:lineRule="auto"/>
        <w:ind w:left="360"/>
        <w:jc w:val="both"/>
        <w:outlineLvl w:val="0"/>
        <w:rPr>
          <w:rFonts w:eastAsia="Times New Roman" w:cstheme="minorHAnsi"/>
          <w:kern w:val="36"/>
          <w:sz w:val="24"/>
          <w:szCs w:val="24"/>
        </w:rPr>
      </w:pPr>
    </w:p>
    <w:p w:rsidR="001C6161" w:rsidRPr="00E74CDA" w:rsidP="00C65BA1" w14:paraId="4B8A4736" w14:textId="56D4794A">
      <w:pPr>
        <w:pStyle w:val="ListParagraph"/>
        <w:numPr>
          <w:ilvl w:val="0"/>
          <w:numId w:val="2"/>
        </w:numPr>
        <w:shd w:val="clear" w:color="auto" w:fill="FFFFFF"/>
        <w:bidi w:val="0"/>
        <w:spacing w:after="0" w:line="240" w:lineRule="auto"/>
        <w:ind w:left="360"/>
        <w:jc w:val="both"/>
        <w:outlineLvl w:val="0"/>
        <w:rPr>
          <w:rFonts w:eastAsia="Times New Roman" w:cstheme="minorHAnsi"/>
          <w:kern w:val="36"/>
          <w:sz w:val="24"/>
          <w:szCs w:val="24"/>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en-US" w:eastAsia="vi-VN" w:bidi="ar-SA"/>
        </w:rPr>
        <w:t>Nhưng nói một cách rõ ràng, việc các nhà quản lý phân biệt hoặc nhận thấy sự khác biệt giữa các nhân viên dựa trên kinh nghiệm làm việc, bộ kỹ năng hoặc hiệu quả công việc của họ sẽ không bị cấm.</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en-US" w:eastAsia="vi-VN" w:bidi="ar-SA"/>
        </w:rPr>
        <w:t xml:space="preserve"> </w:t>
      </w:r>
    </w:p>
    <w:p w:rsidR="00FA1A1F" w:rsidRPr="00E74CDA" w:rsidP="00FA1A1F" w14:paraId="71ED25D1" w14:textId="77777777">
      <w:pPr>
        <w:pStyle w:val="ListParagraph"/>
        <w:rPr>
          <w:rFonts w:eastAsia="Times New Roman" w:cstheme="minorHAnsi"/>
          <w:kern w:val="36"/>
          <w:sz w:val="24"/>
          <w:szCs w:val="24"/>
        </w:rPr>
      </w:pPr>
    </w:p>
    <w:p w:rsidR="00FA1A1F" w:rsidRPr="00E74CDA" w:rsidP="001C6161" w14:paraId="2CDE9454" w14:textId="21570C3C">
      <w:pPr>
        <w:pStyle w:val="ListParagraph"/>
        <w:numPr>
          <w:ilvl w:val="0"/>
          <w:numId w:val="2"/>
        </w:numPr>
        <w:shd w:val="clear" w:color="auto" w:fill="FFFFFF"/>
        <w:bidi w:val="0"/>
        <w:spacing w:after="0" w:line="240" w:lineRule="auto"/>
        <w:ind w:left="360"/>
        <w:jc w:val="both"/>
        <w:outlineLvl w:val="0"/>
        <w:rPr>
          <w:rFonts w:eastAsia="Times New Roman" w:cstheme="minorHAnsi"/>
          <w:kern w:val="36"/>
          <w:sz w:val="24"/>
          <w:szCs w:val="24"/>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en-US" w:eastAsia="vi-VN" w:bidi="ar-SA"/>
        </w:rPr>
        <w:t>Ví dụ: một người quản lý có thể kỷ luật Juan vì đã bỏ lỡ thời hạn, nhưng không kỷ luật Joey, người đã bỏ lỡ cùng một thời hạn, vì Juan đã nhiều lần bỏ lỡ thời hạn và Joey chưa bao giờ bỏ lỡ thời hạn.</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en-US" w:eastAsia="vi-VN" w:bidi="ar-SA"/>
        </w:rPr>
        <w:t xml:space="preserve"> </w:t>
      </w:r>
    </w:p>
    <w:p w:rsidR="00E7442E" w:rsidRPr="00E74CDA" w:rsidP="00E7442E" w14:paraId="72F140B0" w14:textId="77777777">
      <w:pPr>
        <w:pStyle w:val="ListParagraph"/>
        <w:rPr>
          <w:rFonts w:eastAsia="Times New Roman" w:cstheme="minorHAnsi"/>
          <w:kern w:val="36"/>
          <w:sz w:val="24"/>
          <w:szCs w:val="24"/>
        </w:rPr>
      </w:pPr>
    </w:p>
    <w:p w:rsidR="00DF2EB6" w:rsidRPr="00E74CDA" w:rsidP="00DF2EB6" w14:paraId="2904510A" w14:textId="1FA1F7A2">
      <w:pPr>
        <w:pStyle w:val="ListParagraph"/>
        <w:numPr>
          <w:ilvl w:val="0"/>
          <w:numId w:val="2"/>
        </w:numPr>
        <w:shd w:val="clear" w:color="auto" w:fill="FFFFFF"/>
        <w:bidi w:val="0"/>
        <w:spacing w:after="0" w:line="240" w:lineRule="auto"/>
        <w:ind w:left="360"/>
        <w:jc w:val="both"/>
        <w:outlineLvl w:val="0"/>
        <w:rPr>
          <w:rFonts w:eastAsia="Times New Roman" w:cstheme="minorHAnsi"/>
          <w:kern w:val="36"/>
          <w:sz w:val="24"/>
          <w:szCs w:val="24"/>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en-US" w:eastAsia="vi-VN" w:bidi="ar-SA"/>
        </w:rPr>
        <w:t>Tuy nhiên, điều đó sẽ vi phạm các chính sách của chúng ta, nếu trong ví dụ đó, cả Juan và Joey đều có cùng lịch sử đáp ứng thời hạn và người quản lý chỉ kỷ luật Juan vì Juan là người gốc Tây Ban Nha.</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en-US" w:eastAsia="vi-VN" w:bidi="ar-SA"/>
        </w:rPr>
        <w:t xml:space="preserve"> </w:t>
      </w:r>
    </w:p>
    <w:p w:rsidR="00DF2EB6" w:rsidRPr="00E74CDA" w:rsidP="00DF2EB6" w14:paraId="25A5AAFA" w14:textId="77777777">
      <w:pPr>
        <w:pStyle w:val="ListParagraph"/>
        <w:rPr>
          <w:rFonts w:eastAsia="Times New Roman" w:cstheme="minorHAnsi"/>
          <w:kern w:val="36"/>
          <w:sz w:val="24"/>
          <w:szCs w:val="24"/>
        </w:rPr>
      </w:pPr>
    </w:p>
    <w:p w:rsidR="00DF2EB6" w:rsidRPr="00E74CDA" w:rsidP="00DF2EB6" w14:paraId="57EFBB85" w14:textId="455C995A">
      <w:pPr>
        <w:pStyle w:val="ListParagraph"/>
        <w:numPr>
          <w:ilvl w:val="0"/>
          <w:numId w:val="2"/>
        </w:numPr>
        <w:shd w:val="clear" w:color="auto" w:fill="FFFFFF"/>
        <w:bidi w:val="0"/>
        <w:spacing w:after="0" w:line="240" w:lineRule="auto"/>
        <w:ind w:left="360"/>
        <w:jc w:val="both"/>
        <w:outlineLvl w:val="0"/>
        <w:rPr>
          <w:rFonts w:eastAsia="Times New Roman" w:cstheme="minorHAnsi"/>
          <w:kern w:val="36"/>
          <w:sz w:val="24"/>
          <w:szCs w:val="24"/>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en-US" w:eastAsia="vi-VN" w:bidi="ar-SA"/>
        </w:rPr>
        <w:t>Cùng với đó, Công ty nghiêm cấm đồng nghiệp phân biệt đối xử hoặc quấy rối chủng tộc.</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en-US" w:eastAsia="vi-VN" w:bidi="ar-SA"/>
        </w:rPr>
        <w:t xml:space="preserve"> </w:t>
      </w:r>
    </w:p>
    <w:p w:rsidR="00DF2EB6" w:rsidRPr="00E74CDA" w:rsidP="00DF2EB6" w14:paraId="55734033" w14:textId="77777777">
      <w:pPr>
        <w:pStyle w:val="ListParagraph"/>
        <w:rPr>
          <w:rFonts w:eastAsia="Times New Roman" w:cstheme="minorHAnsi"/>
          <w:kern w:val="36"/>
          <w:sz w:val="24"/>
          <w:szCs w:val="24"/>
        </w:rPr>
      </w:pPr>
    </w:p>
    <w:p w:rsidR="00DF2EB6" w:rsidRPr="00E74CDA" w:rsidP="00DF2EB6" w14:paraId="0C73E70B" w14:textId="3BC48C69">
      <w:pPr>
        <w:pStyle w:val="ListParagraph"/>
        <w:numPr>
          <w:ilvl w:val="0"/>
          <w:numId w:val="2"/>
        </w:numPr>
        <w:shd w:val="clear" w:color="auto" w:fill="FFFFFF"/>
        <w:bidi w:val="0"/>
        <w:spacing w:after="0" w:line="240" w:lineRule="auto"/>
        <w:ind w:left="360"/>
        <w:jc w:val="both"/>
        <w:outlineLvl w:val="0"/>
        <w:rPr>
          <w:rFonts w:eastAsia="Times New Roman" w:cstheme="minorHAnsi"/>
          <w:kern w:val="36"/>
          <w:sz w:val="24"/>
          <w:szCs w:val="24"/>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en-US" w:eastAsia="vi-VN" w:bidi="ar-SA"/>
        </w:rPr>
        <w:t>Điều đó bao gồm, sử dụng lời nói tục tĩu chủng tộc tại nơi làm việc, chơi ngựa và đùa cợt với những lời nói tục tĩu về chủng tộc, và bao gồm việc sử dụng các biểu tượng thù ghét.</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en-US" w:eastAsia="vi-VN" w:bidi="ar-SA"/>
        </w:rPr>
        <w:t xml:space="preserve"> </w:t>
      </w:r>
    </w:p>
    <w:p w:rsidR="00DF2EB6" w:rsidRPr="00E74CDA" w:rsidP="00DF2EB6" w14:paraId="22F9C46B" w14:textId="77777777">
      <w:pPr>
        <w:pStyle w:val="ListParagraph"/>
        <w:rPr>
          <w:rFonts w:eastAsia="Times New Roman" w:cstheme="minorHAnsi"/>
          <w:kern w:val="36"/>
          <w:sz w:val="24"/>
          <w:szCs w:val="24"/>
        </w:rPr>
      </w:pPr>
    </w:p>
    <w:p w:rsidR="004751E4" w:rsidRPr="00E74CDA" w:rsidP="00D4449E" w14:paraId="5B190BC0" w14:textId="17C0F6D4">
      <w:pPr>
        <w:pStyle w:val="ListParagraph"/>
        <w:numPr>
          <w:ilvl w:val="0"/>
          <w:numId w:val="2"/>
        </w:numPr>
        <w:shd w:val="clear" w:color="auto" w:fill="FFFFFF"/>
        <w:bidi w:val="0"/>
        <w:spacing w:after="0" w:line="240" w:lineRule="auto"/>
        <w:ind w:left="360"/>
        <w:jc w:val="both"/>
        <w:outlineLvl w:val="0"/>
        <w:rPr>
          <w:rFonts w:eastAsia="Times New Roman" w:cstheme="minorHAnsi"/>
          <w:kern w:val="36"/>
          <w:sz w:val="24"/>
          <w:szCs w:val="24"/>
        </w:rPr>
      </w:pP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en-US" w:eastAsia="vi-VN" w:bidi="ar-SA"/>
        </w:rPr>
        <w:t>Các biểu tượng thù hận bao gồm những thứ như chữ vạn, mũi, dấu hiệu không bình đẳng, cờ liên minh, phim hoạt hình và hình ảnh dựa trên chủng tộc và các dấu hiệu thù địch chủng tộc.</w:t>
      </w:r>
      <w:r>
        <w:rPr>
          <w:rStyle w:val="DefaultParagraphFont"/>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36"/>
          <w:position w:val="0"/>
          <w:sz w:val="24"/>
          <w:szCs w:val="24"/>
          <w:highlight w:val="none"/>
          <w:u w:val="none" w:color="auto"/>
          <w:bdr w:val="none" w:sz="0" w:space="0" w:color="auto"/>
          <w:shd w:val="clear" w:color="auto" w:fill="auto"/>
          <w:vertAlign w:val="baseline"/>
          <w:rtl w:val="0"/>
          <w:cs w:val="0"/>
          <w:lang w:val="en-US" w:eastAsia="vi-VN" w:bidi="ar-SA"/>
        </w:rPr>
        <w:t xml:space="preserve"> </w:t>
      </w:r>
    </w:p>
    <w:p w:rsidR="009E6024" w:rsidRPr="00E74CDA" w:rsidP="009E6024" w14:paraId="10C1A581" w14:textId="77777777">
      <w:pPr>
        <w:pStyle w:val="ListParagraph"/>
        <w:shd w:val="clear" w:color="auto" w:fill="FFFFFF"/>
        <w:spacing w:after="0" w:line="240" w:lineRule="auto"/>
        <w:ind w:left="360"/>
        <w:jc w:val="both"/>
        <w:outlineLvl w:val="0"/>
        <w:rPr>
          <w:rFonts w:eastAsia="Times New Roman" w:cstheme="minorHAnsi"/>
          <w:kern w:val="36"/>
          <w:sz w:val="24"/>
          <w:szCs w:val="24"/>
        </w:rPr>
      </w:pPr>
    </w:p>
    <w:p w:rsidR="00D4449E" w:rsidRPr="00E74CDA" w:rsidP="004751E4" w14:paraId="3AA0CCA9" w14:textId="5A3EB50C">
      <w:pPr>
        <w:pStyle w:val="ListParagraph"/>
        <w:numPr>
          <w:ilvl w:val="0"/>
          <w:numId w:val="3"/>
        </w:numPr>
        <w:shd w:val="clear" w:color="auto" w:fill="FFFFFF"/>
        <w:bidi w:val="0"/>
        <w:spacing w:after="0" w:line="240" w:lineRule="auto"/>
        <w:ind w:left="360"/>
        <w:jc w:val="both"/>
        <w:outlineLvl w:val="0"/>
        <w:rPr>
          <w:rFonts w:eastAsia="Times New Roman" w:cstheme="minorHAnsi"/>
          <w:kern w:val="36"/>
          <w:sz w:val="24"/>
          <w:szCs w:val="24"/>
        </w:rPr>
      </w:pPr>
      <w:r>
        <w:rPr>
          <w:rStyle w:val="normaltextrun"/>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FFFFFF"/>
          <w:vertAlign w:val="baseline"/>
          <w:rtl w:val="0"/>
          <w:cs w:val="0"/>
          <w:lang w:val="en-US" w:eastAsia="vi-VN" w:bidi="ar-SA"/>
        </w:rPr>
        <w:t>Nếu bạn thấy hoặc trải qua phân biệt chủng tộc, quấy rối hoặc bạn thấy các biểu tượng thù ghét tại nơi làm việc, vui lòng báo cáo ngay cho giám sát viên, Bộ phận Nhân sự, bộ phận Pháp lý và Tuân thủ hoặc gọi đến đường dây nóng của RPM.</w:t>
      </w:r>
      <w:r>
        <w:rPr>
          <w:rStyle w:val="normaltextrun"/>
          <w:rFonts w:ascii="Arial" w:eastAsia="Arial"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sz="0" w:space="0" w:color="auto"/>
          <w:shd w:val="clear" w:color="auto" w:fill="FFFFFF"/>
          <w:vertAlign w:val="baseline"/>
          <w:rtl w:val="0"/>
          <w:cs w:val="0"/>
          <w:lang w:val="en-US" w:eastAsia="vi-VN" w:bidi="ar-SA"/>
        </w:rPr>
        <w:t>  </w:t>
      </w:r>
    </w:p>
    <w:p w:rsidR="002957C5" w:rsidP="004751E4" w14:paraId="01FA6AE2" w14:textId="77777777">
      <w:pPr>
        <w:shd w:val="clear" w:color="auto" w:fill="FFFFFF"/>
        <w:spacing w:after="0" w:line="240" w:lineRule="auto"/>
        <w:outlineLvl w:val="0"/>
        <w:rPr>
          <w:rFonts w:ascii="Cambria" w:eastAsia="Times New Roman" w:hAnsi="Cambria" w:cs="Times New Roman"/>
          <w:b/>
          <w:bCs/>
          <w:color w:val="1B1B1B"/>
          <w:kern w:val="36"/>
          <w:sz w:val="48"/>
          <w:szCs w:val="48"/>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30F3F"/>
    <w:multiLevelType w:val="hybridMultilevel"/>
    <w:tmpl w:val="336658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A2458C0"/>
    <w:multiLevelType w:val="multilevel"/>
    <w:tmpl w:val="24CE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0B0F5B"/>
    <w:multiLevelType w:val="hybridMultilevel"/>
    <w:tmpl w:val="AB7671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C5"/>
    <w:rsid w:val="000468AE"/>
    <w:rsid w:val="000820F6"/>
    <w:rsid w:val="000E5883"/>
    <w:rsid w:val="000E737B"/>
    <w:rsid w:val="001343D6"/>
    <w:rsid w:val="00157DDB"/>
    <w:rsid w:val="00181B24"/>
    <w:rsid w:val="001B0FD6"/>
    <w:rsid w:val="001C6161"/>
    <w:rsid w:val="001D51F3"/>
    <w:rsid w:val="001F2DB6"/>
    <w:rsid w:val="002526C5"/>
    <w:rsid w:val="0025749A"/>
    <w:rsid w:val="002957C5"/>
    <w:rsid w:val="002B5DD6"/>
    <w:rsid w:val="002E6DA1"/>
    <w:rsid w:val="002F1F1C"/>
    <w:rsid w:val="003208A3"/>
    <w:rsid w:val="00371F60"/>
    <w:rsid w:val="003761F2"/>
    <w:rsid w:val="00377398"/>
    <w:rsid w:val="00386064"/>
    <w:rsid w:val="00396F74"/>
    <w:rsid w:val="003D4E29"/>
    <w:rsid w:val="004046C7"/>
    <w:rsid w:val="00405E69"/>
    <w:rsid w:val="004137FC"/>
    <w:rsid w:val="0047488B"/>
    <w:rsid w:val="004751E4"/>
    <w:rsid w:val="004906A2"/>
    <w:rsid w:val="00496902"/>
    <w:rsid w:val="005257C6"/>
    <w:rsid w:val="005621DC"/>
    <w:rsid w:val="005C3F68"/>
    <w:rsid w:val="00654615"/>
    <w:rsid w:val="006C4C5F"/>
    <w:rsid w:val="00720150"/>
    <w:rsid w:val="007832FF"/>
    <w:rsid w:val="007C54D9"/>
    <w:rsid w:val="00835F89"/>
    <w:rsid w:val="008A4219"/>
    <w:rsid w:val="008F57E5"/>
    <w:rsid w:val="00952A06"/>
    <w:rsid w:val="009D1822"/>
    <w:rsid w:val="009E6024"/>
    <w:rsid w:val="00A102EF"/>
    <w:rsid w:val="00A206AF"/>
    <w:rsid w:val="00A30A35"/>
    <w:rsid w:val="00A844F5"/>
    <w:rsid w:val="00AD62E5"/>
    <w:rsid w:val="00BA6A61"/>
    <w:rsid w:val="00C113E9"/>
    <w:rsid w:val="00C44A9E"/>
    <w:rsid w:val="00C62532"/>
    <w:rsid w:val="00C65BA1"/>
    <w:rsid w:val="00C97984"/>
    <w:rsid w:val="00C979FF"/>
    <w:rsid w:val="00CA39AD"/>
    <w:rsid w:val="00CC3CF9"/>
    <w:rsid w:val="00CF3A55"/>
    <w:rsid w:val="00D4449E"/>
    <w:rsid w:val="00D9300A"/>
    <w:rsid w:val="00DD7FD8"/>
    <w:rsid w:val="00DF2EB6"/>
    <w:rsid w:val="00E7442E"/>
    <w:rsid w:val="00E74CDA"/>
    <w:rsid w:val="00E843E1"/>
    <w:rsid w:val="00E87A4F"/>
    <w:rsid w:val="00E9536D"/>
    <w:rsid w:val="00EC5A35"/>
    <w:rsid w:val="00EF4AA4"/>
    <w:rsid w:val="00F0319F"/>
    <w:rsid w:val="00FA1A1F"/>
    <w:rsid w:val="00FC688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E6FF9F"/>
  <w15:chartTrackingRefBased/>
  <w15:docId w15:val="{A80EF217-6E4F-450F-8D92-19B50C6DB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957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957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7C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957C5"/>
    <w:rPr>
      <w:rFonts w:ascii="Times New Roman" w:eastAsia="Times New Roman" w:hAnsi="Times New Roman" w:cs="Times New Roman"/>
      <w:b/>
      <w:bCs/>
      <w:sz w:val="36"/>
      <w:szCs w:val="36"/>
    </w:rPr>
  </w:style>
  <w:style w:type="character" w:customStyle="1" w:styleId="field">
    <w:name w:val="field"/>
    <w:basedOn w:val="DefaultParagraphFont"/>
    <w:rsid w:val="002957C5"/>
  </w:style>
  <w:style w:type="character" w:customStyle="1" w:styleId="usa-sr-only">
    <w:name w:val="usa-sr-only"/>
    <w:basedOn w:val="DefaultParagraphFont"/>
    <w:rsid w:val="002957C5"/>
  </w:style>
  <w:style w:type="paragraph" w:styleId="NormalWeb">
    <w:name w:val="Normal (Web)"/>
    <w:basedOn w:val="Normal"/>
    <w:uiPriority w:val="99"/>
    <w:semiHidden/>
    <w:unhideWhenUsed/>
    <w:rsid w:val="002957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957C5"/>
    <w:rPr>
      <w:color w:val="0000FF"/>
      <w:u w:val="single"/>
    </w:rPr>
  </w:style>
  <w:style w:type="character" w:styleId="Strong">
    <w:name w:val="Strong"/>
    <w:basedOn w:val="DefaultParagraphFont"/>
    <w:uiPriority w:val="22"/>
    <w:qFormat/>
    <w:rsid w:val="002957C5"/>
    <w:rPr>
      <w:b/>
      <w:bCs/>
    </w:rPr>
  </w:style>
  <w:style w:type="paragraph" w:styleId="ListParagraph">
    <w:name w:val="List Paragraph"/>
    <w:basedOn w:val="Normal"/>
    <w:uiPriority w:val="34"/>
    <w:qFormat/>
    <w:rsid w:val="00E843E1"/>
    <w:pPr>
      <w:ind w:left="720"/>
      <w:contextualSpacing/>
    </w:pPr>
  </w:style>
  <w:style w:type="character" w:customStyle="1" w:styleId="ssbf">
    <w:name w:val="ss_bf"/>
    <w:basedOn w:val="DefaultParagraphFont"/>
    <w:rsid w:val="00371F60"/>
  </w:style>
  <w:style w:type="character" w:customStyle="1" w:styleId="normaltextrun">
    <w:name w:val="normaltextrun"/>
    <w:basedOn w:val="DefaultParagraphFont"/>
    <w:rsid w:val="003D4E29"/>
  </w:style>
  <w:style w:type="character" w:customStyle="1" w:styleId="eop">
    <w:name w:val="eop"/>
    <w:basedOn w:val="DefaultParagraphFont"/>
    <w:rsid w:val="003D4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0C2D6ED61D4479406C8DA89CF0878" ma:contentTypeVersion="16" ma:contentTypeDescription="Create a new document." ma:contentTypeScope="" ma:versionID="e03f911d39b0f536f9fdb30243f8017d">
  <xsd:schema xmlns:xsd="http://www.w3.org/2001/XMLSchema" xmlns:xs="http://www.w3.org/2001/XMLSchema" xmlns:p="http://schemas.microsoft.com/office/2006/metadata/properties" xmlns:ns2="d7a05af7-d3ec-4963-864c-209504fa34de" xmlns:ns3="2ed82cd1-6b84-4a0b-9746-0d197a81b83d" targetNamespace="http://schemas.microsoft.com/office/2006/metadata/properties" ma:root="true" ma:fieldsID="d20367f175b31765156f35471577a299" ns2:_="" ns3:_="">
    <xsd:import namespace="d7a05af7-d3ec-4963-864c-209504fa34de"/>
    <xsd:import namespace="2ed82cd1-6b84-4a0b-9746-0d197a81b8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05af7-d3ec-4963-864c-209504fa34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43bc27-0046-4300-b48a-2db9dc89119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d82cd1-6b84-4a0b-9746-0d197a81b8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600404-635a-4f52-8c6e-abf865231489}" ma:internalName="TaxCatchAll" ma:showField="CatchAllData" ma:web="2ed82cd1-6b84-4a0b-9746-0d197a81b8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F4A10B-0109-454C-B3C2-3F827383BF90}">
  <ds:schemaRefs/>
</ds:datastoreItem>
</file>

<file path=customXml/itemProps2.xml><?xml version="1.0" encoding="utf-8"?>
<ds:datastoreItem xmlns:ds="http://schemas.openxmlformats.org/officeDocument/2006/customXml" ds:itemID="{90B08789-D80E-44E9-AAC2-F8472B862FD1}">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Bieszczak</dc:creator>
  <cp:lastModifiedBy>Jessica Bieszczak</cp:lastModifiedBy>
  <cp:revision>89</cp:revision>
  <cp:lastPrinted>2022-12-05T18:02:00Z</cp:lastPrinted>
  <dcterms:created xsi:type="dcterms:W3CDTF">2022-11-21T20:48:00Z</dcterms:created>
  <dcterms:modified xsi:type="dcterms:W3CDTF">2022-12-05T18:08:00Z</dcterms:modified>
</cp:coreProperties>
</file>